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4C501E" w:rsidRPr="00B25610" w:rsidTr="002520D0">
        <w:trPr>
          <w:trHeight w:val="1078"/>
        </w:trPr>
        <w:tc>
          <w:tcPr>
            <w:tcW w:w="3815" w:type="dxa"/>
          </w:tcPr>
          <w:p w:rsidR="004C501E" w:rsidRPr="00B25610" w:rsidRDefault="004C501E" w:rsidP="002520D0">
            <w:pPr>
              <w:spacing w:before="240" w:after="60"/>
              <w:outlineLvl w:val="4"/>
              <w:rPr>
                <w:b/>
                <w:bCs/>
                <w:iCs/>
                <w:lang w:val="en-US"/>
              </w:rPr>
            </w:pPr>
            <w:r w:rsidRPr="00B25610">
              <w:rPr>
                <w:b/>
                <w:bCs/>
                <w:iCs/>
                <w:lang w:val="en-GB"/>
              </w:rPr>
              <w:t xml:space="preserve">    REPUBLICA MOLDOVA</w:t>
            </w:r>
          </w:p>
          <w:p w:rsidR="004C501E" w:rsidRPr="00B25610" w:rsidRDefault="004C501E" w:rsidP="002520D0">
            <w:pPr>
              <w:rPr>
                <w:b/>
                <w:lang w:val="ro-RO"/>
              </w:rPr>
            </w:pPr>
            <w:r w:rsidRPr="00B25610">
              <w:rPr>
                <w:b/>
                <w:lang w:val="ro-RO"/>
              </w:rPr>
              <w:t xml:space="preserve">         RAIONUL FĂLEŞTI</w:t>
            </w:r>
          </w:p>
          <w:p w:rsidR="004C501E" w:rsidRPr="00B25610" w:rsidRDefault="004C501E" w:rsidP="002520D0">
            <w:pPr>
              <w:rPr>
                <w:b/>
                <w:lang w:val="ro-RO"/>
              </w:rPr>
            </w:pPr>
            <w:r w:rsidRPr="00B25610">
              <w:rPr>
                <w:b/>
                <w:lang w:val="ro-RO"/>
              </w:rPr>
              <w:t xml:space="preserve">        PRIMĂRIA ILENUŢA</w:t>
            </w:r>
          </w:p>
          <w:p w:rsidR="004C501E" w:rsidRPr="00B25610" w:rsidRDefault="004C501E" w:rsidP="002520D0">
            <w:pPr>
              <w:rPr>
                <w:b/>
                <w:lang w:val="en-US"/>
              </w:rPr>
            </w:pPr>
            <w:r w:rsidRPr="00B25610">
              <w:rPr>
                <w:b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4C501E" w:rsidRPr="00B25610" w:rsidRDefault="004C501E" w:rsidP="002520D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33425" cy="685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4C501E" w:rsidRPr="00B25610" w:rsidRDefault="004C501E" w:rsidP="002520D0">
            <w:pPr>
              <w:spacing w:before="240" w:after="60"/>
              <w:outlineLvl w:val="4"/>
              <w:rPr>
                <w:b/>
                <w:bCs/>
                <w:iCs/>
              </w:rPr>
            </w:pPr>
            <w:r w:rsidRPr="00B25610">
              <w:rPr>
                <w:b/>
                <w:bCs/>
                <w:iCs/>
              </w:rPr>
              <w:t>РЕСПУБЛИКА МОЛДОВА</w:t>
            </w:r>
          </w:p>
          <w:p w:rsidR="004C501E" w:rsidRPr="00B25610" w:rsidRDefault="004C501E" w:rsidP="002520D0">
            <w:pPr>
              <w:keepNext/>
              <w:jc w:val="center"/>
              <w:outlineLvl w:val="2"/>
              <w:rPr>
                <w:rFonts w:eastAsia="Arial Unicode MS"/>
                <w:b/>
              </w:rPr>
            </w:pPr>
            <w:r w:rsidRPr="00B25610">
              <w:rPr>
                <w:rFonts w:eastAsia="Arial Unicode MS"/>
                <w:b/>
              </w:rPr>
              <w:t>ФАЛЕШТСКИЙ РАЙОН</w:t>
            </w:r>
          </w:p>
          <w:p w:rsidR="004C501E" w:rsidRPr="00B25610" w:rsidRDefault="004C501E" w:rsidP="002520D0">
            <w:pPr>
              <w:keepNext/>
              <w:jc w:val="center"/>
              <w:outlineLvl w:val="2"/>
              <w:rPr>
                <w:rFonts w:eastAsia="Arial Unicode MS"/>
                <w:b/>
                <w:szCs w:val="20"/>
                <w:lang w:val="ro-RO"/>
              </w:rPr>
            </w:pPr>
            <w:r w:rsidRPr="00B25610">
              <w:rPr>
                <w:rFonts w:eastAsia="Arial Unicode MS"/>
                <w:b/>
                <w:szCs w:val="20"/>
                <w:lang w:val="ro-RO"/>
              </w:rPr>
              <w:t>ПРИМЭРИЯ ИЛЕНУЦА</w:t>
            </w:r>
          </w:p>
          <w:p w:rsidR="004C501E" w:rsidRPr="00B25610" w:rsidRDefault="004C501E" w:rsidP="002520D0">
            <w:pPr>
              <w:keepNext/>
              <w:jc w:val="center"/>
              <w:outlineLvl w:val="2"/>
              <w:rPr>
                <w:rFonts w:eastAsia="Arial Unicode MS"/>
                <w:b/>
                <w:lang w:val="ro-RO"/>
              </w:rPr>
            </w:pPr>
            <w:r w:rsidRPr="00B25610">
              <w:rPr>
                <w:rFonts w:eastAsia="Arial Unicode MS"/>
                <w:b/>
                <w:bCs/>
                <w:szCs w:val="20"/>
                <w:lang w:val="ro-RO"/>
              </w:rPr>
              <w:t>тел</w:t>
            </w:r>
            <w:r w:rsidRPr="00B25610">
              <w:rPr>
                <w:rFonts w:eastAsia="Arial Unicode MS"/>
                <w:b/>
                <w:bCs/>
                <w:szCs w:val="20"/>
                <w:lang w:val="en-GB"/>
              </w:rPr>
              <w:t>.</w:t>
            </w:r>
            <w:r w:rsidRPr="00B25610">
              <w:rPr>
                <w:rFonts w:eastAsia="Arial Unicode MS"/>
                <w:b/>
                <w:bCs/>
                <w:szCs w:val="20"/>
                <w:lang w:val="ro-RO"/>
              </w:rPr>
              <w:t>68</w:t>
            </w:r>
            <w:r w:rsidRPr="00B25610">
              <w:rPr>
                <w:rFonts w:eastAsia="Arial Unicode MS"/>
                <w:b/>
                <w:bCs/>
                <w:szCs w:val="20"/>
                <w:lang w:val="en-GB"/>
              </w:rPr>
              <w:t>-</w:t>
            </w:r>
            <w:r w:rsidRPr="00B25610">
              <w:rPr>
                <w:rFonts w:eastAsia="Arial Unicode MS"/>
                <w:b/>
                <w:bCs/>
                <w:szCs w:val="20"/>
                <w:lang w:val="ro-RO"/>
              </w:rPr>
              <w:t>2</w:t>
            </w:r>
            <w:r w:rsidRPr="00B25610">
              <w:rPr>
                <w:rFonts w:eastAsia="Arial Unicode MS"/>
                <w:b/>
                <w:bCs/>
                <w:szCs w:val="20"/>
                <w:lang w:val="en-GB"/>
              </w:rPr>
              <w:t>-36</w:t>
            </w:r>
          </w:p>
        </w:tc>
      </w:tr>
    </w:tbl>
    <w:p w:rsidR="004C501E" w:rsidRPr="00912D51" w:rsidRDefault="004C501E" w:rsidP="004C501E">
      <w:pPr>
        <w:rPr>
          <w:b/>
          <w:lang w:val="ro-RO"/>
        </w:rPr>
      </w:pPr>
      <w:r w:rsidRPr="00912D51">
        <w:rPr>
          <w:b/>
          <w:lang w:val="ro-RO"/>
        </w:rPr>
        <w:t>mail:primaria.ilenuta</w:t>
      </w:r>
      <w:r w:rsidRPr="00912D51">
        <w:rPr>
          <w:b/>
        </w:rPr>
        <w:t>@</w:t>
      </w:r>
      <w:r w:rsidRPr="00912D51">
        <w:rPr>
          <w:b/>
          <w:lang w:val="ro-RO"/>
        </w:rPr>
        <w:t>mail.ru</w:t>
      </w:r>
      <w:r>
        <w:rPr>
          <w:b/>
          <w:lang w:val="ro-RO"/>
        </w:rPr>
        <w:t xml:space="preserve">                                                             </w:t>
      </w:r>
      <w:r w:rsidRPr="00912D51">
        <w:rPr>
          <w:b/>
          <w:lang w:val="ro-RO"/>
        </w:rPr>
        <w:t>mail:primaria.ilenuta</w:t>
      </w:r>
      <w:r w:rsidRPr="00912D51">
        <w:rPr>
          <w:b/>
        </w:rPr>
        <w:t>@</w:t>
      </w:r>
      <w:r w:rsidRPr="00912D51">
        <w:rPr>
          <w:b/>
          <w:lang w:val="ro-RO"/>
        </w:rPr>
        <w:t>mail.ru</w:t>
      </w:r>
    </w:p>
    <w:p w:rsidR="004C501E" w:rsidRDefault="004C501E" w:rsidP="004C501E">
      <w:pPr>
        <w:rPr>
          <w:rFonts w:ascii="Bookman Old Style" w:hAnsi="Bookman Old Style"/>
          <w:lang w:val="ro-RO"/>
        </w:rPr>
      </w:pPr>
    </w:p>
    <w:p w:rsidR="004C501E" w:rsidRPr="004C501E" w:rsidRDefault="004C501E" w:rsidP="004C501E">
      <w:pPr>
        <w:jc w:val="center"/>
        <w:rPr>
          <w:b/>
          <w:lang w:val="ro-RO"/>
        </w:rPr>
      </w:pPr>
      <w:r w:rsidRPr="004C501E">
        <w:rPr>
          <w:b/>
          <w:lang w:val="ro-RO"/>
        </w:rPr>
        <w:t>DISPOZIŢIE</w:t>
      </w:r>
    </w:p>
    <w:p w:rsidR="004C501E" w:rsidRPr="004C501E" w:rsidRDefault="004C501E" w:rsidP="004C501E">
      <w:pPr>
        <w:rPr>
          <w:b/>
          <w:lang w:val="ro-RO"/>
        </w:rPr>
      </w:pPr>
      <w:r w:rsidRPr="004C501E">
        <w:rPr>
          <w:b/>
          <w:lang w:val="ro-RO"/>
        </w:rPr>
        <w:t xml:space="preserve">din 02 februarie 2017                                                                 </w:t>
      </w:r>
      <w:r w:rsidR="00FB22FE">
        <w:rPr>
          <w:b/>
          <w:lang w:val="ro-RO"/>
        </w:rPr>
        <w:t xml:space="preserve">                            nr.8-D</w:t>
      </w:r>
    </w:p>
    <w:p w:rsidR="004C501E" w:rsidRPr="004C501E" w:rsidRDefault="004C501E" w:rsidP="004C501E">
      <w:pPr>
        <w:rPr>
          <w:b/>
          <w:lang w:val="ro-RO"/>
        </w:rPr>
      </w:pPr>
    </w:p>
    <w:p w:rsidR="004C501E" w:rsidRPr="004C501E" w:rsidRDefault="004C501E" w:rsidP="004C501E">
      <w:pPr>
        <w:rPr>
          <w:b/>
          <w:lang w:val="ro-RO"/>
        </w:rPr>
      </w:pPr>
      <w:r w:rsidRPr="004C501E">
        <w:rPr>
          <w:b/>
          <w:lang w:val="ro-RO"/>
        </w:rPr>
        <w:t xml:space="preserve">Cu privire la plata premiului anual pentru </w:t>
      </w:r>
    </w:p>
    <w:p w:rsidR="004C501E" w:rsidRPr="004C501E" w:rsidRDefault="004C501E" w:rsidP="004C501E">
      <w:pPr>
        <w:rPr>
          <w:b/>
          <w:lang w:val="ro-RO"/>
        </w:rPr>
      </w:pPr>
      <w:r>
        <w:rPr>
          <w:b/>
          <w:lang w:val="ro-RO"/>
        </w:rPr>
        <w:t>anul 2017</w:t>
      </w:r>
      <w:r w:rsidRPr="004C501E">
        <w:rPr>
          <w:b/>
          <w:lang w:val="ro-RO"/>
        </w:rPr>
        <w:t xml:space="preserve"> funcţionarilor publici</w:t>
      </w:r>
    </w:p>
    <w:p w:rsidR="004C501E" w:rsidRPr="004C501E" w:rsidRDefault="004C501E" w:rsidP="004C501E">
      <w:pPr>
        <w:rPr>
          <w:b/>
          <w:lang w:val="ro-RO"/>
        </w:rPr>
      </w:pPr>
      <w:r w:rsidRPr="004C501E">
        <w:rPr>
          <w:b/>
          <w:lang w:val="ro-RO"/>
        </w:rPr>
        <w:t>din cadrul primăriei.</w:t>
      </w:r>
    </w:p>
    <w:p w:rsidR="004C501E" w:rsidRPr="004C501E" w:rsidRDefault="004C501E" w:rsidP="004C501E">
      <w:pPr>
        <w:rPr>
          <w:sz w:val="28"/>
          <w:szCs w:val="28"/>
          <w:lang w:val="ro-RO"/>
        </w:rPr>
      </w:pPr>
    </w:p>
    <w:p w:rsidR="004C501E" w:rsidRPr="004C501E" w:rsidRDefault="004C501E" w:rsidP="004C501E">
      <w:pPr>
        <w:rPr>
          <w:lang w:val="ro-RO"/>
        </w:rPr>
      </w:pPr>
      <w:r w:rsidRPr="004C501E">
        <w:rPr>
          <w:lang w:val="ro-RO"/>
        </w:rPr>
        <w:t>Potrivit prevederilor  articolului 10 din Legea privind Sistemul de Salarizare a funcţionarilor publici, nr.48 din 22.03.2012, Regulamentului cu privire la evaluarea performanţei colective,  subpunctului 2 al punctului 8, din Hotărîrea Guvernului Republicii Moldova nr. 331 din 28 mai 2012 ”Privind salarizarea funcţionarilor publici”, a Explicaţiei privind modul de calculare şi plată a premiului anual funcţionarilor publici nr.03/67 din 20.01.2016 a Ministerului Muncii, Protecţiei Sociale şi Familiei a RM, articolul 32 din Legea privind administraţia publică locală nr. 436-XVI din 28.12.2006</w:t>
      </w:r>
    </w:p>
    <w:p w:rsidR="004C501E" w:rsidRPr="004C501E" w:rsidRDefault="004C501E" w:rsidP="004C501E">
      <w:pPr>
        <w:rPr>
          <w:sz w:val="28"/>
          <w:szCs w:val="28"/>
          <w:lang w:val="ro-RO"/>
        </w:rPr>
      </w:pPr>
    </w:p>
    <w:p w:rsidR="004C501E" w:rsidRPr="004C501E" w:rsidRDefault="004C501E" w:rsidP="004C501E">
      <w:pPr>
        <w:jc w:val="center"/>
        <w:rPr>
          <w:b/>
          <w:lang w:val="ro-RO"/>
        </w:rPr>
      </w:pPr>
      <w:r w:rsidRPr="004C501E">
        <w:rPr>
          <w:b/>
          <w:lang w:val="ro-RO"/>
        </w:rPr>
        <w:t>D</w:t>
      </w:r>
      <w:r>
        <w:rPr>
          <w:b/>
          <w:lang w:val="ro-RO"/>
        </w:rPr>
        <w:t xml:space="preserve"> </w:t>
      </w:r>
      <w:r w:rsidRPr="004C501E">
        <w:rPr>
          <w:b/>
          <w:lang w:val="ro-RO"/>
        </w:rPr>
        <w:t>I</w:t>
      </w:r>
      <w:r>
        <w:rPr>
          <w:b/>
          <w:lang w:val="ro-RO"/>
        </w:rPr>
        <w:t xml:space="preserve"> </w:t>
      </w:r>
      <w:r w:rsidRPr="004C501E">
        <w:rPr>
          <w:b/>
          <w:lang w:val="ro-RO"/>
        </w:rPr>
        <w:t>S</w:t>
      </w:r>
      <w:r>
        <w:rPr>
          <w:b/>
          <w:lang w:val="ro-RO"/>
        </w:rPr>
        <w:t xml:space="preserve"> </w:t>
      </w:r>
      <w:r w:rsidRPr="004C501E">
        <w:rPr>
          <w:b/>
          <w:lang w:val="ro-RO"/>
        </w:rPr>
        <w:t>P</w:t>
      </w:r>
      <w:r>
        <w:rPr>
          <w:b/>
          <w:lang w:val="ro-RO"/>
        </w:rPr>
        <w:t xml:space="preserve"> </w:t>
      </w:r>
      <w:r w:rsidRPr="004C501E">
        <w:rPr>
          <w:b/>
          <w:lang w:val="ro-RO"/>
        </w:rPr>
        <w:t>U</w:t>
      </w:r>
      <w:r>
        <w:rPr>
          <w:b/>
          <w:lang w:val="ro-RO"/>
        </w:rPr>
        <w:t xml:space="preserve"> </w:t>
      </w:r>
      <w:r w:rsidRPr="004C501E">
        <w:rPr>
          <w:b/>
          <w:lang w:val="ro-RO"/>
        </w:rPr>
        <w:t>N</w:t>
      </w:r>
      <w:r>
        <w:rPr>
          <w:b/>
          <w:lang w:val="ro-RO"/>
        </w:rPr>
        <w:t xml:space="preserve"> :</w:t>
      </w:r>
    </w:p>
    <w:p w:rsidR="004C501E" w:rsidRPr="004C501E" w:rsidRDefault="004C501E" w:rsidP="004C501E">
      <w:pPr>
        <w:rPr>
          <w:lang w:val="ro-RO"/>
        </w:rPr>
      </w:pPr>
      <w:r>
        <w:rPr>
          <w:lang w:val="ro-RO"/>
        </w:rPr>
        <w:t>1.Pentru perioada anului 2016</w:t>
      </w:r>
      <w:r w:rsidRPr="004C501E">
        <w:rPr>
          <w:lang w:val="ro-RO"/>
        </w:rPr>
        <w:t xml:space="preserve"> de activitate se premiază funcţionarii publici de conducere şi de execuţie din primărie după cum urmează:</w:t>
      </w:r>
    </w:p>
    <w:p w:rsidR="004C501E" w:rsidRPr="004C501E" w:rsidRDefault="004C501E" w:rsidP="004C501E">
      <w:pPr>
        <w:rPr>
          <w:lang w:val="ro-RO"/>
        </w:rPr>
      </w:pPr>
    </w:p>
    <w:tbl>
      <w:tblPr>
        <w:tblStyle w:val="a3"/>
        <w:tblW w:w="0" w:type="auto"/>
        <w:tblLook w:val="01E0"/>
      </w:tblPr>
      <w:tblGrid>
        <w:gridCol w:w="1008"/>
        <w:gridCol w:w="2820"/>
        <w:gridCol w:w="1914"/>
        <w:gridCol w:w="1914"/>
      </w:tblGrid>
      <w:tr w:rsidR="004C501E" w:rsidRPr="004C501E" w:rsidTr="002520D0">
        <w:tc>
          <w:tcPr>
            <w:tcW w:w="1008" w:type="dxa"/>
          </w:tcPr>
          <w:p w:rsidR="004C501E" w:rsidRPr="004C501E" w:rsidRDefault="004C501E" w:rsidP="002520D0">
            <w:pPr>
              <w:rPr>
                <w:lang w:val="ro-RO"/>
              </w:rPr>
            </w:pPr>
            <w:r w:rsidRPr="004C501E">
              <w:rPr>
                <w:lang w:val="ro-RO"/>
              </w:rPr>
              <w:t>Nr.d/o</w:t>
            </w:r>
          </w:p>
        </w:tc>
        <w:tc>
          <w:tcPr>
            <w:tcW w:w="2820" w:type="dxa"/>
          </w:tcPr>
          <w:p w:rsidR="004C501E" w:rsidRPr="004C501E" w:rsidRDefault="004C501E" w:rsidP="002520D0">
            <w:pPr>
              <w:rPr>
                <w:lang w:val="ro-RO"/>
              </w:rPr>
            </w:pPr>
            <w:r w:rsidRPr="004C501E">
              <w:rPr>
                <w:lang w:val="ro-RO"/>
              </w:rPr>
              <w:t>Numele, Prenumele</w:t>
            </w:r>
          </w:p>
        </w:tc>
        <w:tc>
          <w:tcPr>
            <w:tcW w:w="1914" w:type="dxa"/>
          </w:tcPr>
          <w:p w:rsidR="004C501E" w:rsidRPr="004C501E" w:rsidRDefault="004C501E" w:rsidP="002520D0">
            <w:pPr>
              <w:rPr>
                <w:lang w:val="ro-RO"/>
              </w:rPr>
            </w:pPr>
            <w:r w:rsidRPr="004C501E">
              <w:rPr>
                <w:lang w:val="ro-RO"/>
              </w:rPr>
              <w:t>funcţia</w:t>
            </w:r>
          </w:p>
        </w:tc>
        <w:tc>
          <w:tcPr>
            <w:tcW w:w="1914" w:type="dxa"/>
          </w:tcPr>
          <w:p w:rsidR="004C501E" w:rsidRPr="004C501E" w:rsidRDefault="004C501E" w:rsidP="002520D0">
            <w:pPr>
              <w:rPr>
                <w:lang w:val="ro-RO"/>
              </w:rPr>
            </w:pPr>
            <w:r w:rsidRPr="004C501E">
              <w:rPr>
                <w:lang w:val="ro-RO"/>
              </w:rPr>
              <w:t xml:space="preserve">     %</w:t>
            </w:r>
          </w:p>
        </w:tc>
      </w:tr>
      <w:tr w:rsidR="004C501E" w:rsidRPr="004C501E" w:rsidTr="002520D0">
        <w:tc>
          <w:tcPr>
            <w:tcW w:w="1008" w:type="dxa"/>
          </w:tcPr>
          <w:p w:rsidR="004C501E" w:rsidRPr="004C501E" w:rsidRDefault="004C501E" w:rsidP="002520D0">
            <w:pPr>
              <w:rPr>
                <w:lang w:val="ro-RO"/>
              </w:rPr>
            </w:pPr>
            <w:r w:rsidRPr="004C501E">
              <w:rPr>
                <w:lang w:val="ro-RO"/>
              </w:rPr>
              <w:t>1</w:t>
            </w:r>
          </w:p>
        </w:tc>
        <w:tc>
          <w:tcPr>
            <w:tcW w:w="2820" w:type="dxa"/>
          </w:tcPr>
          <w:p w:rsidR="004C501E" w:rsidRPr="004C501E" w:rsidRDefault="004C501E" w:rsidP="002520D0">
            <w:pPr>
              <w:rPr>
                <w:lang w:val="ro-RO"/>
              </w:rPr>
            </w:pPr>
            <w:r>
              <w:rPr>
                <w:lang w:val="ro-RO"/>
              </w:rPr>
              <w:t>Oală Galina</w:t>
            </w:r>
          </w:p>
        </w:tc>
        <w:tc>
          <w:tcPr>
            <w:tcW w:w="1914" w:type="dxa"/>
          </w:tcPr>
          <w:p w:rsidR="004C501E" w:rsidRPr="004C501E" w:rsidRDefault="004C501E" w:rsidP="002520D0">
            <w:pPr>
              <w:rPr>
                <w:lang w:val="ro-RO"/>
              </w:rPr>
            </w:pPr>
            <w:r w:rsidRPr="004C501E">
              <w:rPr>
                <w:lang w:val="ro-RO"/>
              </w:rPr>
              <w:t>Secretar</w:t>
            </w:r>
          </w:p>
        </w:tc>
        <w:tc>
          <w:tcPr>
            <w:tcW w:w="1914" w:type="dxa"/>
          </w:tcPr>
          <w:p w:rsidR="004C501E" w:rsidRPr="004C501E" w:rsidRDefault="004C501E" w:rsidP="002520D0">
            <w:pPr>
              <w:rPr>
                <w:lang w:val="ro-RO"/>
              </w:rPr>
            </w:pPr>
            <w:r w:rsidRPr="004C501E">
              <w:rPr>
                <w:lang w:val="ro-RO"/>
              </w:rPr>
              <w:t xml:space="preserve">    10</w:t>
            </w:r>
          </w:p>
        </w:tc>
      </w:tr>
      <w:tr w:rsidR="004C501E" w:rsidRPr="004C501E" w:rsidTr="002520D0">
        <w:tc>
          <w:tcPr>
            <w:tcW w:w="1008" w:type="dxa"/>
          </w:tcPr>
          <w:p w:rsidR="004C501E" w:rsidRPr="004C501E" w:rsidRDefault="004C501E" w:rsidP="002520D0">
            <w:pPr>
              <w:rPr>
                <w:lang w:val="ro-RO"/>
              </w:rPr>
            </w:pPr>
            <w:r w:rsidRPr="004C501E">
              <w:rPr>
                <w:lang w:val="ro-RO"/>
              </w:rPr>
              <w:t>2</w:t>
            </w:r>
          </w:p>
        </w:tc>
        <w:tc>
          <w:tcPr>
            <w:tcW w:w="2820" w:type="dxa"/>
          </w:tcPr>
          <w:p w:rsidR="004C501E" w:rsidRPr="004C501E" w:rsidRDefault="004C501E" w:rsidP="002520D0">
            <w:pPr>
              <w:rPr>
                <w:lang w:val="ro-RO"/>
              </w:rPr>
            </w:pPr>
            <w:r>
              <w:rPr>
                <w:lang w:val="ro-RO"/>
              </w:rPr>
              <w:t>Morari Stela</w:t>
            </w:r>
          </w:p>
        </w:tc>
        <w:tc>
          <w:tcPr>
            <w:tcW w:w="1914" w:type="dxa"/>
          </w:tcPr>
          <w:p w:rsidR="004C501E" w:rsidRPr="004C501E" w:rsidRDefault="004C501E" w:rsidP="002520D0">
            <w:pPr>
              <w:rPr>
                <w:lang w:val="ro-RO"/>
              </w:rPr>
            </w:pPr>
            <w:r w:rsidRPr="004C501E">
              <w:rPr>
                <w:lang w:val="ro-RO"/>
              </w:rPr>
              <w:t>Contabil şef</w:t>
            </w:r>
          </w:p>
        </w:tc>
        <w:tc>
          <w:tcPr>
            <w:tcW w:w="1914" w:type="dxa"/>
          </w:tcPr>
          <w:p w:rsidR="004C501E" w:rsidRPr="004C501E" w:rsidRDefault="004C501E" w:rsidP="002520D0">
            <w:pPr>
              <w:rPr>
                <w:lang w:val="ro-RO"/>
              </w:rPr>
            </w:pPr>
            <w:r w:rsidRPr="004C501E">
              <w:rPr>
                <w:lang w:val="ro-RO"/>
              </w:rPr>
              <w:t xml:space="preserve">    10</w:t>
            </w:r>
          </w:p>
        </w:tc>
      </w:tr>
      <w:tr w:rsidR="004C501E" w:rsidRPr="004C501E" w:rsidTr="002520D0">
        <w:tc>
          <w:tcPr>
            <w:tcW w:w="1008" w:type="dxa"/>
          </w:tcPr>
          <w:p w:rsidR="004C501E" w:rsidRPr="004C501E" w:rsidRDefault="004C501E" w:rsidP="002520D0">
            <w:pPr>
              <w:rPr>
                <w:lang w:val="ro-RO"/>
              </w:rPr>
            </w:pPr>
            <w:r w:rsidRPr="004C501E">
              <w:rPr>
                <w:lang w:val="ro-RO"/>
              </w:rPr>
              <w:t>3</w:t>
            </w:r>
          </w:p>
        </w:tc>
        <w:tc>
          <w:tcPr>
            <w:tcW w:w="2820" w:type="dxa"/>
          </w:tcPr>
          <w:p w:rsidR="004C501E" w:rsidRPr="004C501E" w:rsidRDefault="004C501E" w:rsidP="002520D0">
            <w:pPr>
              <w:rPr>
                <w:lang w:val="ro-RO"/>
              </w:rPr>
            </w:pPr>
            <w:r>
              <w:rPr>
                <w:lang w:val="ro-RO"/>
              </w:rPr>
              <w:t>Pîcaleu Oleg</w:t>
            </w:r>
          </w:p>
        </w:tc>
        <w:tc>
          <w:tcPr>
            <w:tcW w:w="1914" w:type="dxa"/>
          </w:tcPr>
          <w:p w:rsidR="004C501E" w:rsidRPr="004C501E" w:rsidRDefault="004C501E" w:rsidP="002520D0">
            <w:pPr>
              <w:rPr>
                <w:lang w:val="ro-RO"/>
              </w:rPr>
            </w:pPr>
            <w:r w:rsidRPr="004C501E">
              <w:rPr>
                <w:lang w:val="ro-RO"/>
              </w:rPr>
              <w:t>Specialist</w:t>
            </w:r>
          </w:p>
        </w:tc>
        <w:tc>
          <w:tcPr>
            <w:tcW w:w="1914" w:type="dxa"/>
          </w:tcPr>
          <w:p w:rsidR="004C501E" w:rsidRPr="004C501E" w:rsidRDefault="004C501E" w:rsidP="002520D0">
            <w:pPr>
              <w:rPr>
                <w:lang w:val="ro-RO"/>
              </w:rPr>
            </w:pPr>
            <w:r w:rsidRPr="004C501E">
              <w:rPr>
                <w:lang w:val="ro-RO"/>
              </w:rPr>
              <w:t xml:space="preserve">    10</w:t>
            </w:r>
          </w:p>
        </w:tc>
      </w:tr>
      <w:tr w:rsidR="004C501E" w:rsidRPr="004C501E" w:rsidTr="002520D0">
        <w:tc>
          <w:tcPr>
            <w:tcW w:w="1008" w:type="dxa"/>
          </w:tcPr>
          <w:p w:rsidR="004C501E" w:rsidRPr="004C501E" w:rsidRDefault="004C501E" w:rsidP="002520D0">
            <w:pPr>
              <w:rPr>
                <w:lang w:val="ro-RO"/>
              </w:rPr>
            </w:pPr>
            <w:r w:rsidRPr="004C501E">
              <w:rPr>
                <w:lang w:val="ro-RO"/>
              </w:rPr>
              <w:t>4</w:t>
            </w:r>
          </w:p>
        </w:tc>
        <w:tc>
          <w:tcPr>
            <w:tcW w:w="2820" w:type="dxa"/>
          </w:tcPr>
          <w:p w:rsidR="004C501E" w:rsidRPr="004C501E" w:rsidRDefault="004C501E" w:rsidP="002520D0">
            <w:pPr>
              <w:rPr>
                <w:lang w:val="ro-RO"/>
              </w:rPr>
            </w:pPr>
            <w:r>
              <w:rPr>
                <w:lang w:val="ro-RO"/>
              </w:rPr>
              <w:t>Ionel Marianna</w:t>
            </w:r>
          </w:p>
        </w:tc>
        <w:tc>
          <w:tcPr>
            <w:tcW w:w="1914" w:type="dxa"/>
          </w:tcPr>
          <w:p w:rsidR="004C501E" w:rsidRPr="004C501E" w:rsidRDefault="004C501E" w:rsidP="002520D0">
            <w:pPr>
              <w:rPr>
                <w:lang w:val="ro-RO"/>
              </w:rPr>
            </w:pPr>
            <w:r w:rsidRPr="004C501E">
              <w:rPr>
                <w:lang w:val="ro-RO"/>
              </w:rPr>
              <w:t>specialist</w:t>
            </w:r>
          </w:p>
        </w:tc>
        <w:tc>
          <w:tcPr>
            <w:tcW w:w="1914" w:type="dxa"/>
          </w:tcPr>
          <w:p w:rsidR="004C501E" w:rsidRPr="004C501E" w:rsidRDefault="004C501E" w:rsidP="002520D0">
            <w:pPr>
              <w:rPr>
                <w:lang w:val="ro-RO"/>
              </w:rPr>
            </w:pPr>
            <w:r w:rsidRPr="004C501E">
              <w:rPr>
                <w:lang w:val="ro-RO"/>
              </w:rPr>
              <w:t xml:space="preserve">    10</w:t>
            </w:r>
          </w:p>
        </w:tc>
      </w:tr>
    </w:tbl>
    <w:p w:rsidR="004C501E" w:rsidRPr="004C501E" w:rsidRDefault="004C501E" w:rsidP="004C501E">
      <w:pPr>
        <w:rPr>
          <w:lang w:val="ro-RO"/>
        </w:rPr>
      </w:pPr>
      <w:r w:rsidRPr="004C501E">
        <w:rPr>
          <w:lang w:val="ro-RO"/>
        </w:rPr>
        <w:t xml:space="preserve">2.Secretarul consiliului sătesc </w:t>
      </w:r>
      <w:r w:rsidR="001A2086">
        <w:rPr>
          <w:lang w:val="ro-RO"/>
        </w:rPr>
        <w:t>Oală Galina</w:t>
      </w:r>
      <w:r w:rsidRPr="004C501E">
        <w:rPr>
          <w:lang w:val="ro-RO"/>
        </w:rPr>
        <w:t xml:space="preserve"> va aduce la cunoştinţă funcţionarilor publici prezenta dispoziţie în termen de 5 zile lucrătoare de la data emiterii.</w:t>
      </w:r>
    </w:p>
    <w:p w:rsidR="004C501E" w:rsidRPr="004C501E" w:rsidRDefault="004C501E" w:rsidP="004C501E">
      <w:pPr>
        <w:rPr>
          <w:sz w:val="28"/>
          <w:szCs w:val="28"/>
          <w:lang w:val="ro-RO"/>
        </w:rPr>
      </w:pPr>
    </w:p>
    <w:p w:rsidR="004C501E" w:rsidRPr="004C501E" w:rsidRDefault="004C501E" w:rsidP="004C501E">
      <w:pPr>
        <w:rPr>
          <w:sz w:val="28"/>
          <w:szCs w:val="28"/>
          <w:lang w:val="ro-RO"/>
        </w:rPr>
      </w:pPr>
      <w:r w:rsidRPr="004C501E">
        <w:rPr>
          <w:sz w:val="28"/>
          <w:szCs w:val="28"/>
          <w:lang w:val="ro-RO"/>
        </w:rPr>
        <w:t xml:space="preserve">Primar _______________ </w:t>
      </w:r>
      <w:r w:rsidR="001A2086">
        <w:rPr>
          <w:sz w:val="28"/>
          <w:szCs w:val="28"/>
          <w:lang w:val="ro-RO"/>
        </w:rPr>
        <w:t>Moroi Alexandr</w:t>
      </w:r>
    </w:p>
    <w:p w:rsidR="004C501E" w:rsidRPr="004C501E" w:rsidRDefault="004C501E" w:rsidP="004C501E">
      <w:pPr>
        <w:rPr>
          <w:lang w:val="ro-RO"/>
        </w:rPr>
      </w:pPr>
    </w:p>
    <w:p w:rsidR="004C501E" w:rsidRPr="004C501E" w:rsidRDefault="004C501E" w:rsidP="004C501E">
      <w:pPr>
        <w:rPr>
          <w:lang w:val="ro-RO"/>
        </w:rPr>
      </w:pPr>
      <w:r w:rsidRPr="004C501E">
        <w:rPr>
          <w:lang w:val="ro-RO"/>
        </w:rPr>
        <w:t>am luat act:</w:t>
      </w:r>
    </w:p>
    <w:p w:rsidR="004C501E" w:rsidRPr="004C501E" w:rsidRDefault="004C501E" w:rsidP="004C501E">
      <w:pPr>
        <w:rPr>
          <w:lang w:val="ro-RO"/>
        </w:rPr>
      </w:pPr>
      <w:r w:rsidRPr="004C501E">
        <w:rPr>
          <w:lang w:val="ro-RO"/>
        </w:rPr>
        <w:t xml:space="preserve">____________ </w:t>
      </w:r>
      <w:r w:rsidR="001A2086">
        <w:rPr>
          <w:lang w:val="ro-RO"/>
        </w:rPr>
        <w:t>Oală Galina</w:t>
      </w:r>
      <w:r w:rsidRPr="004C501E">
        <w:rPr>
          <w:lang w:val="ro-RO"/>
        </w:rPr>
        <w:t xml:space="preserve">                       __________ </w:t>
      </w:r>
      <w:r w:rsidR="001A2086">
        <w:rPr>
          <w:lang w:val="ro-RO"/>
        </w:rPr>
        <w:t>Pîcaleu Oleg</w:t>
      </w:r>
    </w:p>
    <w:p w:rsidR="004C501E" w:rsidRPr="004C501E" w:rsidRDefault="004C501E" w:rsidP="004C501E">
      <w:pPr>
        <w:rPr>
          <w:lang w:val="ro-RO"/>
        </w:rPr>
      </w:pPr>
      <w:r w:rsidRPr="004C501E">
        <w:rPr>
          <w:lang w:val="ro-RO"/>
        </w:rPr>
        <w:t xml:space="preserve">____________ </w:t>
      </w:r>
      <w:r w:rsidR="001A2086">
        <w:rPr>
          <w:lang w:val="ro-RO"/>
        </w:rPr>
        <w:t>Morari Stela</w:t>
      </w:r>
      <w:r w:rsidRPr="004C501E">
        <w:rPr>
          <w:lang w:val="ro-RO"/>
        </w:rPr>
        <w:t xml:space="preserve">                 ___________</w:t>
      </w:r>
      <w:r w:rsidR="001A2086">
        <w:rPr>
          <w:lang w:val="ro-RO"/>
        </w:rPr>
        <w:t>Ionel Marianna</w:t>
      </w:r>
    </w:p>
    <w:p w:rsidR="0009190E" w:rsidRPr="004C501E" w:rsidRDefault="0009190E">
      <w:pPr>
        <w:rPr>
          <w:lang w:val="ro-RO"/>
        </w:rPr>
      </w:pPr>
    </w:p>
    <w:sectPr w:rsidR="0009190E" w:rsidRPr="004C501E" w:rsidSect="0009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01E"/>
    <w:rsid w:val="0009190E"/>
    <w:rsid w:val="001A2086"/>
    <w:rsid w:val="004C501E"/>
    <w:rsid w:val="00DB335F"/>
    <w:rsid w:val="00FB2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50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0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2017-02-02T06:34:00Z</dcterms:created>
  <dcterms:modified xsi:type="dcterms:W3CDTF">2017-02-02T07:52:00Z</dcterms:modified>
</cp:coreProperties>
</file>